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76" w:rsidRDefault="000E7276">
      <w:pPr>
        <w:rPr>
          <w:rFonts w:ascii="Arial" w:hAnsi="Arial" w:cs="Arial"/>
          <w:bCs/>
        </w:rPr>
      </w:pPr>
      <w:bookmarkStart w:id="0" w:name="_GoBack"/>
      <w:bookmarkEnd w:id="0"/>
    </w:p>
    <w:p w:rsidR="000E7276" w:rsidRDefault="000E7276">
      <w:pPr>
        <w:rPr>
          <w:rFonts w:ascii="Arial" w:hAnsi="Arial" w:cs="Arial"/>
          <w:bCs/>
        </w:rPr>
      </w:pPr>
    </w:p>
    <w:p w:rsidR="000E7276" w:rsidRDefault="00385B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DESTINATIONS DATA – JUNE 2019 SCHOOL LEAVERS</w:t>
      </w:r>
    </w:p>
    <w:p w:rsidR="000E7276" w:rsidRDefault="00385BE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intended destinations of pupils leaving St Joseph's Catholic School in June 2019 is as follows:</w:t>
      </w:r>
    </w:p>
    <w:p w:rsidR="000E7276" w:rsidRDefault="00385BEC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w:drawing>
          <wp:inline distT="0" distB="0" distL="0" distR="0">
            <wp:extent cx="7305675" cy="40100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E7276" w:rsidRDefault="000E7276">
      <w:pPr>
        <w:rPr>
          <w:rFonts w:ascii="Arial" w:hAnsi="Arial" w:cs="Arial"/>
          <w:b/>
          <w:bCs/>
        </w:rPr>
      </w:pPr>
    </w:p>
    <w:sectPr w:rsidR="000E72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76"/>
    <w:rsid w:val="000E7276"/>
    <w:rsid w:val="0038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A7017-8413-4587-83BD-D86A9FF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0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73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7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9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88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35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6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087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20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16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375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959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29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016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572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065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0327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4331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2327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8457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5219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768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6275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183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7921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6749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3968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2240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0348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0879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269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544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973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3757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325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0994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3520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7306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3584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5068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2239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5987866">
                                                                                                              <w:marLeft w:val="0"/>
                                                                                                              <w:marRight w:val="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529244">
                                                                                                              <w:marLeft w:val="0"/>
                                                                                                              <w:marRight w:val="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8591260">
                                                                                                              <w:marLeft w:val="0"/>
                                                                                                              <w:marRight w:val="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9707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914019">
                                                                                                              <w:marLeft w:val="0"/>
                                                                                                              <w:marRight w:val="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8347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0658811">
                                                                                                              <w:marLeft w:val="0"/>
                                                                                                              <w:marRight w:val="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684446">
                                                                                                              <w:marLeft w:val="0"/>
                                                                                                              <w:marRight w:val="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4960978">
                                                                                                              <w:marLeft w:val="0"/>
                                                                                                              <w:marRight w:val="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1727915">
                                                                                                              <w:marLeft w:val="0"/>
                                                                                                              <w:marRight w:val="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3700045">
                                                                                                              <w:marLeft w:val="0"/>
                                                                                                              <w:marRight w:val="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0887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5285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501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677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118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4129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4835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1581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6123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5945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1535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6789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127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4508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1511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June</a:t>
            </a:r>
            <a:r>
              <a:rPr lang="en-GB" baseline="0"/>
              <a:t> </a:t>
            </a:r>
            <a:r>
              <a:rPr lang="en-GB"/>
              <a:t>2019 school leavers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June 2019 Leavers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Sheet1!$A$2:$A$19</c:f>
              <c:strCache>
                <c:ptCount val="18"/>
                <c:pt idx="0">
                  <c:v>Salisbury 6th Form</c:v>
                </c:pt>
                <c:pt idx="1">
                  <c:v>Wiltshire College Salisbury</c:v>
                </c:pt>
                <c:pt idx="2">
                  <c:v>Welbeck Defence College</c:v>
                </c:pt>
                <c:pt idx="3">
                  <c:v>Bishop Wordsworth's Grammar School</c:v>
                </c:pt>
                <c:pt idx="4">
                  <c:v>South Wilts Grammar School</c:v>
                </c:pt>
                <c:pt idx="5">
                  <c:v>Brockenhurst College</c:v>
                </c:pt>
                <c:pt idx="6">
                  <c:v>Peter Symonds College</c:v>
                </c:pt>
                <c:pt idx="7">
                  <c:v>Andover College</c:v>
                </c:pt>
                <c:pt idx="8">
                  <c:v>St Augustine's Catholic College</c:v>
                </c:pt>
                <c:pt idx="9">
                  <c:v>Apprenticeship</c:v>
                </c:pt>
                <c:pt idx="10">
                  <c:v>Sarum Academy</c:v>
                </c:pt>
                <c:pt idx="11">
                  <c:v>South Essex College</c:v>
                </c:pt>
                <c:pt idx="12">
                  <c:v>Askham Bryan College York</c:v>
                </c:pt>
                <c:pt idx="13">
                  <c:v>Sparsholt College</c:v>
                </c:pt>
                <c:pt idx="14">
                  <c:v>Burgate 6th Form</c:v>
                </c:pt>
                <c:pt idx="15">
                  <c:v>Hammersmith and Fulham College</c:v>
                </c:pt>
                <c:pt idx="16">
                  <c:v>Harrogate (Army)</c:v>
                </c:pt>
                <c:pt idx="17">
                  <c:v>Neath Port Talbot</c:v>
                </c:pt>
              </c:strCache>
            </c:strRef>
          </c:cat>
          <c:val>
            <c:numRef>
              <c:f>Sheet1!$B$2:$B$19</c:f>
              <c:numCache>
                <c:formatCode>General</c:formatCode>
                <c:ptCount val="18"/>
                <c:pt idx="0">
                  <c:v>30</c:v>
                </c:pt>
                <c:pt idx="1">
                  <c:v>16</c:v>
                </c:pt>
                <c:pt idx="2">
                  <c:v>1</c:v>
                </c:pt>
                <c:pt idx="3">
                  <c:v>3</c:v>
                </c:pt>
                <c:pt idx="4">
                  <c:v>5</c:v>
                </c:pt>
                <c:pt idx="5">
                  <c:v>2</c:v>
                </c:pt>
                <c:pt idx="6">
                  <c:v>12</c:v>
                </c:pt>
                <c:pt idx="7">
                  <c:v>10</c:v>
                </c:pt>
                <c:pt idx="8">
                  <c:v>1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4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58-4624-A12F-7831B6400C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6518856"/>
        <c:axId val="326519840"/>
      </c:barChart>
      <c:valAx>
        <c:axId val="326519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518856"/>
        <c:crosses val="autoZero"/>
        <c:crossBetween val="between"/>
      </c:valAx>
      <c:catAx>
        <c:axId val="326518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5198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69CBDF5F</Template>
  <TotalTime>0</TotalTime>
  <Pages>1</Pages>
  <Words>22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RC Secondary School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Fenwick</dc:creator>
  <cp:lastModifiedBy>K Snell</cp:lastModifiedBy>
  <cp:revision>2</cp:revision>
  <cp:lastPrinted>2018-07-03T10:30:00Z</cp:lastPrinted>
  <dcterms:created xsi:type="dcterms:W3CDTF">2019-11-06T11:46:00Z</dcterms:created>
  <dcterms:modified xsi:type="dcterms:W3CDTF">2019-11-06T11:46:00Z</dcterms:modified>
</cp:coreProperties>
</file>